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C8" w:rsidRPr="001955C8" w:rsidRDefault="001955C8" w:rsidP="001955C8">
      <w:pPr>
        <w:widowControl w:val="0"/>
        <w:spacing w:after="0" w:line="240" w:lineRule="auto"/>
        <w:ind w:left="0"/>
        <w:jc w:val="left"/>
        <w:rPr>
          <w:rFonts w:ascii="Microsoft Sans Serif" w:eastAsia="Microsoft Sans Serif" w:hAnsi="Microsoft Sans Serif" w:cs="Microsoft Sans Serif"/>
          <w:color w:val="000000"/>
          <w:sz w:val="16"/>
          <w:szCs w:val="16"/>
          <w:lang w:val="ro-RO" w:eastAsia="ro-RO" w:bidi="ro-RO"/>
        </w:rPr>
      </w:pPr>
      <w:r w:rsidRPr="001955C8">
        <w:rPr>
          <w:rFonts w:ascii="Microsoft Sans Serif" w:eastAsia="Microsoft Sans Serif" w:hAnsi="Microsoft Sans Serif" w:cs="Microsoft Sans Serif"/>
          <w:color w:val="000000"/>
          <w:sz w:val="16"/>
          <w:szCs w:val="16"/>
          <w:lang w:val="ro-RO" w:eastAsia="ro-RO" w:bidi="ro-RO"/>
        </w:rPr>
        <w:t>Formular 01 cf. RGPD nr. 679</w:t>
      </w:r>
      <w:r w:rsidRPr="001955C8">
        <w:rPr>
          <w:rFonts w:ascii="Microsoft Sans Serif" w:eastAsia="Microsoft Sans Serif" w:hAnsi="Microsoft Sans Serif" w:cs="Microsoft Sans Serif"/>
          <w:color w:val="000000"/>
          <w:sz w:val="16"/>
          <w:szCs w:val="16"/>
          <w:lang w:eastAsia="ro-RO" w:bidi="ro-RO"/>
        </w:rPr>
        <w:t>/</w:t>
      </w:r>
      <w:r w:rsidRPr="001955C8">
        <w:rPr>
          <w:rFonts w:ascii="Microsoft Sans Serif" w:eastAsia="Microsoft Sans Serif" w:hAnsi="Microsoft Sans Serif" w:cs="Microsoft Sans Serif"/>
          <w:color w:val="000000"/>
          <w:sz w:val="16"/>
          <w:szCs w:val="16"/>
          <w:lang w:val="ro-RO" w:eastAsia="ro-RO" w:bidi="ro-RO"/>
        </w:rPr>
        <w:t>2016 întocmit în 12.07.2018</w:t>
      </w:r>
    </w:p>
    <w:p w:rsidR="001955C8" w:rsidRPr="001955C8" w:rsidRDefault="001955C8" w:rsidP="001955C8">
      <w:pPr>
        <w:widowControl w:val="0"/>
        <w:spacing w:after="0" w:line="240" w:lineRule="auto"/>
        <w:ind w:left="0"/>
        <w:jc w:val="left"/>
        <w:rPr>
          <w:rFonts w:ascii="Microsoft Sans Serif" w:eastAsia="Microsoft Sans Serif" w:hAnsi="Microsoft Sans Serif" w:cs="Microsoft Sans Serif"/>
          <w:color w:val="000000"/>
          <w:sz w:val="16"/>
          <w:szCs w:val="16"/>
          <w:lang w:val="ro-RO" w:eastAsia="ro-RO" w:bidi="ro-RO"/>
        </w:rPr>
      </w:pPr>
      <w:r w:rsidRPr="001955C8">
        <w:rPr>
          <w:rFonts w:ascii="Microsoft Sans Serif" w:eastAsia="Microsoft Sans Serif" w:hAnsi="Microsoft Sans Serif" w:cs="Microsoft Sans Serif"/>
          <w:i/>
          <w:color w:val="000000"/>
          <w:sz w:val="16"/>
          <w:szCs w:val="16"/>
          <w:lang w:val="ro-RO" w:eastAsia="ro-RO" w:bidi="ro-RO"/>
        </w:rPr>
        <w:t>Anexa 1 la Adr.3562-BGD</w:t>
      </w:r>
      <w:r w:rsidRPr="001955C8">
        <w:rPr>
          <w:rFonts w:ascii="Microsoft Sans Serif" w:eastAsia="Microsoft Sans Serif" w:hAnsi="Microsoft Sans Serif" w:cs="Microsoft Sans Serif"/>
          <w:i/>
          <w:color w:val="000000"/>
          <w:sz w:val="16"/>
          <w:szCs w:val="16"/>
          <w:lang w:val="en-GB" w:eastAsia="ro-RO" w:bidi="ro-RO"/>
        </w:rPr>
        <w:t>/06.08.2018</w:t>
      </w:r>
    </w:p>
    <w:p w:rsidR="00FD0128" w:rsidRPr="003D1444" w:rsidRDefault="001955C8" w:rsidP="003D1444">
      <w:pPr>
        <w:widowControl w:val="0"/>
        <w:spacing w:after="0" w:line="240" w:lineRule="auto"/>
        <w:ind w:left="0"/>
        <w:jc w:val="left"/>
        <w:rPr>
          <w:rFonts w:ascii="Microsoft Sans Serif" w:eastAsia="Microsoft Sans Serif" w:hAnsi="Microsoft Sans Serif" w:cs="Microsoft Sans Serif"/>
          <w:color w:val="000000"/>
          <w:sz w:val="16"/>
          <w:szCs w:val="16"/>
          <w:lang w:val="ro-RO" w:eastAsia="ro-RO" w:bidi="ro-RO"/>
        </w:rPr>
      </w:pPr>
      <w:r w:rsidRPr="001955C8">
        <w:rPr>
          <w:rFonts w:ascii="Microsoft Sans Serif" w:eastAsia="Microsoft Sans Serif" w:hAnsi="Microsoft Sans Serif" w:cs="Microsoft Sans Serif"/>
          <w:color w:val="000000"/>
          <w:sz w:val="16"/>
          <w:szCs w:val="16"/>
          <w:lang w:val="ro-RO" w:eastAsia="ro-RO" w:bidi="ro-RO"/>
        </w:rPr>
        <w:t>Persoana vizată: persoană în căutarea unui loc de muncă</w:t>
      </w:r>
    </w:p>
    <w:p w:rsidR="001955C8" w:rsidRPr="001955C8" w:rsidRDefault="001955C8" w:rsidP="001955C8">
      <w:pPr>
        <w:spacing w:before="240" w:after="0" w:line="240" w:lineRule="auto"/>
        <w:ind w:left="0"/>
        <w:jc w:val="center"/>
        <w:textAlignment w:val="baseline"/>
        <w:rPr>
          <w:rFonts w:eastAsia="Times New Roman"/>
          <w:b/>
          <w:sz w:val="20"/>
          <w:szCs w:val="20"/>
          <w:lang w:val="ro-RO" w:eastAsia="ro-RO"/>
        </w:rPr>
      </w:pPr>
      <w:r w:rsidRPr="001955C8">
        <w:rPr>
          <w:rFonts w:eastAsia="Times New Roman"/>
          <w:b/>
          <w:sz w:val="20"/>
          <w:szCs w:val="20"/>
          <w:lang w:val="ro-RO" w:eastAsia="ro-RO"/>
        </w:rPr>
        <w:t>Declaraţie</w:t>
      </w:r>
    </w:p>
    <w:p w:rsidR="001955C8" w:rsidRPr="001955C8" w:rsidRDefault="001955C8" w:rsidP="001955C8">
      <w:pPr>
        <w:spacing w:line="240" w:lineRule="auto"/>
        <w:ind w:left="-284"/>
        <w:jc w:val="center"/>
        <w:textAlignment w:val="baseline"/>
        <w:rPr>
          <w:rFonts w:eastAsia="Times New Roman"/>
          <w:b/>
          <w:sz w:val="20"/>
          <w:szCs w:val="20"/>
          <w:lang w:val="ro-RO" w:eastAsia="ro-RO"/>
        </w:rPr>
      </w:pPr>
      <w:r w:rsidRPr="001955C8">
        <w:rPr>
          <w:rFonts w:eastAsia="Times New Roman"/>
          <w:b/>
          <w:sz w:val="20"/>
          <w:szCs w:val="20"/>
          <w:lang w:val="ro-RO" w:eastAsia="ro-RO"/>
        </w:rPr>
        <w:t>privind prelucrarea datelor cu caracter personal</w:t>
      </w:r>
    </w:p>
    <w:p w:rsidR="001955C8" w:rsidRPr="001955C8" w:rsidRDefault="001C0393" w:rsidP="003D1444">
      <w:pPr>
        <w:spacing w:after="0" w:line="360" w:lineRule="auto"/>
        <w:ind w:left="0"/>
        <w:jc w:val="left"/>
        <w:textAlignment w:val="baseline"/>
        <w:rPr>
          <w:rFonts w:eastAsia="Times New Roman"/>
          <w:sz w:val="24"/>
          <w:szCs w:val="24"/>
          <w:lang w:val="ro-RO" w:eastAsia="ro-RO"/>
        </w:rPr>
      </w:pPr>
      <w:r>
        <w:rPr>
          <w:rFonts w:eastAsia="Times New Roman"/>
          <w:sz w:val="24"/>
          <w:szCs w:val="24"/>
          <w:lang w:val="ro-RO" w:eastAsia="ro-RO"/>
        </w:rPr>
        <w:tab/>
      </w:r>
      <w:r w:rsidR="001955C8" w:rsidRPr="001955C8">
        <w:rPr>
          <w:rFonts w:eastAsia="Times New Roman"/>
          <w:sz w:val="24"/>
          <w:szCs w:val="24"/>
          <w:lang w:val="ro-RO" w:eastAsia="ro-RO"/>
        </w:rPr>
        <w:t>Subsemnatul</w:t>
      </w:r>
      <w:r>
        <w:rPr>
          <w:rFonts w:eastAsia="Times New Roman"/>
          <w:sz w:val="24"/>
          <w:szCs w:val="24"/>
          <w:lang w:eastAsia="ro-RO"/>
        </w:rPr>
        <w:t>/</w:t>
      </w:r>
      <w:r w:rsidR="001955C8" w:rsidRPr="001955C8">
        <w:rPr>
          <w:rFonts w:eastAsia="Times New Roman"/>
          <w:sz w:val="24"/>
          <w:szCs w:val="24"/>
          <w:lang w:val="ro-RO" w:eastAsia="ro-RO"/>
        </w:rPr>
        <w:t>a (Nume/Prenume)___________________</w:t>
      </w:r>
      <w:r>
        <w:rPr>
          <w:rFonts w:eastAsia="Times New Roman"/>
          <w:sz w:val="24"/>
          <w:szCs w:val="24"/>
          <w:lang w:val="ro-RO" w:eastAsia="ro-RO"/>
        </w:rPr>
        <w:t>_____________________________</w:t>
      </w:r>
      <w:r w:rsidR="001955C8" w:rsidRPr="001955C8">
        <w:rPr>
          <w:rFonts w:eastAsia="Times New Roman"/>
          <w:sz w:val="24"/>
          <w:szCs w:val="24"/>
          <w:lang w:val="ro-RO" w:eastAsia="ro-RO"/>
        </w:rPr>
        <w:t>, cu domiciliul în localitatea______________________________</w:t>
      </w:r>
      <w:r>
        <w:rPr>
          <w:rFonts w:eastAsia="Times New Roman"/>
          <w:sz w:val="24"/>
          <w:szCs w:val="24"/>
          <w:lang w:val="ro-RO" w:eastAsia="ro-RO"/>
        </w:rPr>
        <w:softHyphen/>
      </w:r>
      <w:r>
        <w:rPr>
          <w:rFonts w:eastAsia="Times New Roman"/>
          <w:sz w:val="24"/>
          <w:szCs w:val="24"/>
          <w:lang w:val="ro-RO" w:eastAsia="ro-RO"/>
        </w:rPr>
        <w:softHyphen/>
      </w:r>
      <w:r>
        <w:rPr>
          <w:rFonts w:eastAsia="Times New Roman"/>
          <w:sz w:val="24"/>
          <w:szCs w:val="24"/>
          <w:lang w:val="ro-RO" w:eastAsia="ro-RO"/>
        </w:rPr>
        <w:softHyphen/>
      </w:r>
      <w:r>
        <w:rPr>
          <w:rFonts w:eastAsia="Times New Roman"/>
          <w:sz w:val="24"/>
          <w:szCs w:val="24"/>
          <w:lang w:val="ro-RO" w:eastAsia="ro-RO"/>
        </w:rPr>
        <w:softHyphen/>
      </w:r>
      <w:r>
        <w:rPr>
          <w:rFonts w:eastAsia="Times New Roman"/>
          <w:sz w:val="24"/>
          <w:szCs w:val="24"/>
          <w:lang w:val="ro-RO" w:eastAsia="ro-RO"/>
        </w:rPr>
        <w:softHyphen/>
      </w:r>
      <w:r>
        <w:rPr>
          <w:rFonts w:eastAsia="Times New Roman"/>
          <w:sz w:val="24"/>
          <w:szCs w:val="24"/>
          <w:lang w:val="ro-RO" w:eastAsia="ro-RO"/>
        </w:rPr>
        <w:softHyphen/>
        <w:t>______________</w:t>
      </w:r>
      <w:r w:rsidR="001955C8" w:rsidRPr="001955C8">
        <w:rPr>
          <w:rFonts w:eastAsia="Times New Roman"/>
          <w:sz w:val="24"/>
          <w:szCs w:val="24"/>
          <w:lang w:val="ro-RO" w:eastAsia="ro-RO"/>
        </w:rPr>
        <w:t xml:space="preserve">___, </w:t>
      </w:r>
      <w:r>
        <w:rPr>
          <w:rFonts w:eastAsia="Times New Roman"/>
          <w:sz w:val="24"/>
          <w:szCs w:val="24"/>
          <w:lang w:val="ro-RO" w:eastAsia="ro-RO"/>
        </w:rPr>
        <w:t>judeţ Bacau</w:t>
      </w:r>
      <w:r w:rsidR="001955C8" w:rsidRPr="001955C8">
        <w:rPr>
          <w:rFonts w:eastAsia="Times New Roman"/>
          <w:sz w:val="24"/>
          <w:szCs w:val="24"/>
          <w:lang w:val="ro-RO" w:eastAsia="ro-RO"/>
        </w:rPr>
        <w:t>, str._________________________________________nr.____, bloc___, scara____, ap.___, etaj___, posesor al BI/CI seria______, nr.________________, CNP_________</w:t>
      </w:r>
      <w:r>
        <w:rPr>
          <w:rFonts w:eastAsia="Times New Roman"/>
          <w:sz w:val="24"/>
          <w:szCs w:val="24"/>
          <w:lang w:val="ro-RO" w:eastAsia="ro-RO"/>
        </w:rPr>
        <w:t>___</w:t>
      </w:r>
      <w:r w:rsidR="001955C8" w:rsidRPr="001955C8">
        <w:rPr>
          <w:rFonts w:eastAsia="Times New Roman"/>
          <w:sz w:val="24"/>
          <w:szCs w:val="24"/>
          <w:lang w:val="ro-RO" w:eastAsia="ro-RO"/>
        </w:rPr>
        <w:t>____</w:t>
      </w:r>
      <w:r>
        <w:rPr>
          <w:rFonts w:eastAsia="Times New Roman"/>
          <w:sz w:val="24"/>
          <w:szCs w:val="24"/>
          <w:lang w:val="ro-RO" w:eastAsia="ro-RO"/>
        </w:rPr>
        <w:t>________</w:t>
      </w:r>
      <w:r w:rsidR="001955C8" w:rsidRPr="001955C8">
        <w:rPr>
          <w:rFonts w:eastAsia="Times New Roman"/>
          <w:sz w:val="24"/>
          <w:szCs w:val="24"/>
          <w:lang w:val="ro-RO" w:eastAsia="ro-RO"/>
        </w:rPr>
        <w:t>__________, nr. de telefon_________________, adresa de e:mail:_____________________________________,</w:t>
      </w:r>
    </w:p>
    <w:p w:rsidR="001955C8" w:rsidRPr="003D1444" w:rsidRDefault="001955C8" w:rsidP="003D1444">
      <w:pPr>
        <w:spacing w:after="0" w:line="240" w:lineRule="auto"/>
        <w:ind w:left="0"/>
        <w:textAlignment w:val="baseline"/>
        <w:rPr>
          <w:rFonts w:eastAsia="Times New Roman"/>
          <w:sz w:val="12"/>
          <w:szCs w:val="12"/>
          <w:lang w:val="ro-RO" w:eastAsia="ro-RO"/>
        </w:rPr>
      </w:pPr>
      <w:r w:rsidRPr="003D1444">
        <w:rPr>
          <w:rFonts w:eastAsia="Times New Roman"/>
          <w:sz w:val="12"/>
          <w:szCs w:val="12"/>
          <w:lang w:val="ro-RO" w:eastAsia="ro-RO"/>
        </w:rPr>
        <w:t xml:space="preserve">Declar că am luat la cunoştinţă că datele mele cu caracter personal vor fi prelucrate de către AJOFM Bacau în conformitate cu prevederile </w:t>
      </w:r>
      <w:r w:rsidRPr="003D1444">
        <w:rPr>
          <w:rFonts w:eastAsia="Times New Roman"/>
          <w:bCs/>
          <w:sz w:val="12"/>
          <w:szCs w:val="12"/>
          <w:lang w:val="ro-RO" w:eastAsia="ro-RO"/>
        </w:rPr>
        <w:t xml:space="preserve">Regulamentului </w:t>
      </w:r>
      <w:r w:rsidRPr="003D1444">
        <w:rPr>
          <w:rFonts w:eastAsia="Times New Roman"/>
          <w:sz w:val="12"/>
          <w:szCs w:val="12"/>
          <w:lang w:val="ro-RO" w:eastAsia="ro-RO"/>
        </w:rPr>
        <w:t xml:space="preserve">(UE) 2016/679 al Parlamentului European şi al  Consiliului din 27 aprilie 2016 privind </w:t>
      </w:r>
      <w:r w:rsidRPr="003D1444">
        <w:rPr>
          <w:rFonts w:eastAsia="Times New Roman"/>
          <w:noProof/>
          <w:sz w:val="12"/>
          <w:szCs w:val="12"/>
          <w:lang w:val="ro-RO" w:eastAsia="ro-RO"/>
        </w:rPr>
        <w:t>protecţia</w:t>
      </w:r>
      <w:r w:rsidRPr="003D1444">
        <w:rPr>
          <w:rFonts w:eastAsia="Times New Roman"/>
          <w:sz w:val="12"/>
          <w:szCs w:val="12"/>
          <w:lang w:val="ro-RO" w:eastAsia="ro-RO"/>
        </w:rPr>
        <w:t xml:space="preserve"> persoanelor fizice în ceea ce priveşte prelucrarea datelor cu caracter personal şi privind libera circulaţie a acestor date, aplicabil din data de 25.05.2018 şi de abrogare a Directivei 95/46/CE (Regulamentul General privind Protecţia Datelor</w:t>
      </w:r>
      <w:r w:rsidRPr="003D1444">
        <w:rPr>
          <w:rFonts w:eastAsia="Times New Roman"/>
          <w:sz w:val="12"/>
          <w:szCs w:val="12"/>
          <w:lang w:eastAsia="ro-RO"/>
        </w:rPr>
        <w:t>/</w:t>
      </w:r>
      <w:r w:rsidRPr="003D1444">
        <w:rPr>
          <w:rFonts w:eastAsia="Times New Roman"/>
          <w:sz w:val="12"/>
          <w:szCs w:val="12"/>
          <w:lang w:val="ro-RO" w:eastAsia="ro-RO"/>
        </w:rPr>
        <w:t>RGPD).</w:t>
      </w:r>
    </w:p>
    <w:p w:rsidR="001955C8" w:rsidRPr="003D1444" w:rsidRDefault="001955C8" w:rsidP="003D1444">
      <w:pPr>
        <w:widowControl w:val="0"/>
        <w:spacing w:after="0" w:line="240" w:lineRule="auto"/>
        <w:ind w:left="0"/>
        <w:contextualSpacing/>
        <w:rPr>
          <w:rFonts w:eastAsia="Arial" w:cs="Arial"/>
          <w:sz w:val="12"/>
          <w:szCs w:val="12"/>
        </w:rPr>
      </w:pPr>
      <w:r w:rsidRPr="003D1444">
        <w:rPr>
          <w:rFonts w:eastAsia="Arial" w:cs="Arial"/>
          <w:sz w:val="12"/>
          <w:szCs w:val="12"/>
        </w:rPr>
        <w:t>Activitatea curentă este realizată în conformitate cu Legea nr.202</w:t>
      </w:r>
      <w:r w:rsidRPr="003D1444">
        <w:rPr>
          <w:rFonts w:eastAsia="Arial" w:cs="Arial"/>
          <w:sz w:val="12"/>
          <w:szCs w:val="12"/>
          <w:lang w:val="en-GB"/>
        </w:rPr>
        <w:t>/</w:t>
      </w:r>
      <w:r w:rsidRPr="003D1444">
        <w:rPr>
          <w:rFonts w:eastAsia="Arial" w:cs="Arial"/>
          <w:sz w:val="12"/>
          <w:szCs w:val="12"/>
        </w:rPr>
        <w:t>2006 privind organizarea și funcționarea Agenției Naționale pentru Ocuparea Forței de Muncă (ANOFM), republicată, cu modificările și completările ulterioare, în principal,  în vederea:</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înregistrării persoanei aflate în căutarea unui loc de muncă;</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încadrării pe piața muncii;</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stimulării angajatorilor pentru încadrarea în muncă a persoanelor aflate în căutarea unui loc de muncă;</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mobilității forței de muncă;</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organizării burselor de locuri de muncă;</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 xml:space="preserve">prestării de servicii de formare profesională; </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realizării analizelor statistice;</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efectuării de plăți;</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informării şi consilierii profesionale, medierii pe locurile de muncă vacante;</w:t>
      </w:r>
    </w:p>
    <w:p w:rsidR="001955C8" w:rsidRPr="003D1444" w:rsidRDefault="001955C8" w:rsidP="003D1444">
      <w:pPr>
        <w:widowControl w:val="0"/>
        <w:numPr>
          <w:ilvl w:val="0"/>
          <w:numId w:val="3"/>
        </w:numPr>
        <w:spacing w:after="0" w:line="240" w:lineRule="auto"/>
        <w:contextualSpacing/>
        <w:rPr>
          <w:rFonts w:eastAsia="Arial" w:cs="Arial"/>
          <w:sz w:val="12"/>
          <w:szCs w:val="12"/>
        </w:rPr>
      </w:pPr>
      <w:r w:rsidRPr="003D1444">
        <w:rPr>
          <w:rFonts w:eastAsia="Arial" w:cs="Arial"/>
          <w:sz w:val="12"/>
          <w:szCs w:val="12"/>
        </w:rPr>
        <w:t>organizării de evenimente pentru promovarea proiectelor/activităţilor</w:t>
      </w:r>
      <w:r w:rsidRPr="003D1444">
        <w:rPr>
          <w:sz w:val="12"/>
          <w:szCs w:val="12"/>
        </w:rPr>
        <w:t xml:space="preserve"> </w:t>
      </w:r>
      <w:r w:rsidRPr="003D1444">
        <w:rPr>
          <w:rFonts w:eastAsia="Arial" w:cs="Arial"/>
          <w:sz w:val="12"/>
          <w:szCs w:val="12"/>
        </w:rPr>
        <w:t xml:space="preserve">AJOFM Bacau precum şi după caz alte  servicii acordate în condiţiile legii.  </w:t>
      </w:r>
    </w:p>
    <w:p w:rsidR="001955C8" w:rsidRPr="003D1444" w:rsidRDefault="003D1444" w:rsidP="003D1444">
      <w:pPr>
        <w:widowControl w:val="0"/>
        <w:spacing w:after="0" w:line="240" w:lineRule="auto"/>
        <w:ind w:left="0"/>
        <w:rPr>
          <w:rFonts w:eastAsia="Arial" w:cs="Arial"/>
          <w:sz w:val="12"/>
          <w:szCs w:val="12"/>
        </w:rPr>
      </w:pPr>
      <w:r w:rsidRPr="003D1444">
        <w:rPr>
          <w:rFonts w:eastAsia="Arial" w:cs="Arial"/>
          <w:sz w:val="12"/>
          <w:szCs w:val="12"/>
        </w:rPr>
        <w:t>Având în vedere cel</w:t>
      </w:r>
      <w:r w:rsidR="001955C8" w:rsidRPr="003D1444">
        <w:rPr>
          <w:rFonts w:eastAsia="Arial" w:cs="Arial"/>
          <w:sz w:val="12"/>
          <w:szCs w:val="12"/>
        </w:rPr>
        <w:t xml:space="preserve"> menţionate, am luat la cunoştinţă că:</w:t>
      </w:r>
    </w:p>
    <w:p w:rsidR="001955C8" w:rsidRPr="003D1444" w:rsidRDefault="001955C8" w:rsidP="003D1444">
      <w:pPr>
        <w:widowControl w:val="0"/>
        <w:numPr>
          <w:ilvl w:val="0"/>
          <w:numId w:val="4"/>
        </w:numPr>
        <w:spacing w:after="0" w:line="240" w:lineRule="auto"/>
        <w:ind w:left="714" w:right="45" w:hanging="357"/>
        <w:textAlignment w:val="baseline"/>
        <w:rPr>
          <w:rFonts w:eastAsia="Arial" w:cs="Arial"/>
          <w:color w:val="000000"/>
          <w:sz w:val="12"/>
          <w:szCs w:val="12"/>
        </w:rPr>
      </w:pPr>
      <w:r w:rsidRPr="003D1444">
        <w:rPr>
          <w:rFonts w:eastAsia="Arial" w:cs="Arial"/>
          <w:color w:val="000000"/>
          <w:sz w:val="12"/>
          <w:szCs w:val="12"/>
        </w:rPr>
        <w:t>AJOFM Bacau colectează și prelucrează doar date cu caracter personal strict necesare pentru realizarea scopurilor menționate, obținute din surse oficiale prin protocoale de colaborare sau prin efectul legii în conformitate cu legislația în vigoare precum și date furnizate de persoanele care se adresează Serviciului Public de Ocupare.</w:t>
      </w:r>
      <w:r w:rsidRPr="003D1444">
        <w:rPr>
          <w:sz w:val="12"/>
          <w:szCs w:val="12"/>
        </w:rPr>
        <w:t xml:space="preserve"> </w:t>
      </w:r>
      <w:r w:rsidRPr="003D1444">
        <w:rPr>
          <w:rFonts w:eastAsia="Arial" w:cs="Arial"/>
          <w:color w:val="000000"/>
          <w:sz w:val="12"/>
          <w:szCs w:val="12"/>
        </w:rPr>
        <w:t>AJOFM Bacau nu poate asigura exactitatea datelor obținute din sursele sus menționate cu excepția celor colectate de către personalul Serviciului Public de Ocupare.</w:t>
      </w:r>
      <w:r w:rsidRPr="003D1444">
        <w:rPr>
          <w:sz w:val="12"/>
          <w:szCs w:val="12"/>
        </w:rPr>
        <w:t xml:space="preserve"> </w:t>
      </w:r>
      <w:r w:rsidRPr="003D1444">
        <w:rPr>
          <w:rFonts w:eastAsia="Arial" w:cs="Arial"/>
          <w:color w:val="000000"/>
          <w:sz w:val="12"/>
          <w:szCs w:val="12"/>
        </w:rPr>
        <w:t>AJOFM Bacau va lua toate măsurile necesare rectificării datelor pentru a asigura exactitatea şi integritatea acestora.</w:t>
      </w:r>
    </w:p>
    <w:p w:rsidR="001955C8" w:rsidRPr="003D1444" w:rsidRDefault="001955C8" w:rsidP="003D1444">
      <w:pPr>
        <w:widowControl w:val="0"/>
        <w:numPr>
          <w:ilvl w:val="0"/>
          <w:numId w:val="4"/>
        </w:numPr>
        <w:spacing w:before="240" w:after="0" w:line="240" w:lineRule="auto"/>
        <w:contextualSpacing/>
        <w:textAlignment w:val="baseline"/>
        <w:rPr>
          <w:rFonts w:eastAsia="Arial" w:cs="Arial"/>
          <w:sz w:val="12"/>
          <w:szCs w:val="12"/>
        </w:rPr>
      </w:pPr>
      <w:r w:rsidRPr="003D1444">
        <w:rPr>
          <w:rFonts w:eastAsia="Arial" w:cs="Arial"/>
          <w:sz w:val="12"/>
          <w:szCs w:val="12"/>
        </w:rPr>
        <w:t>pentru îndeplinirea obligațiilor legale,</w:t>
      </w:r>
      <w:r w:rsidRPr="003D1444">
        <w:rPr>
          <w:sz w:val="12"/>
          <w:szCs w:val="12"/>
        </w:rPr>
        <w:t xml:space="preserve"> </w:t>
      </w:r>
      <w:r w:rsidRPr="003D1444">
        <w:rPr>
          <w:rFonts w:eastAsia="Arial" w:cs="Arial"/>
          <w:sz w:val="12"/>
          <w:szCs w:val="12"/>
        </w:rPr>
        <w:t>AJOFM Bacau poate transmite datele cu caracter personal în scopul prelucrării acestora, către autoritățile competente sau alte entităţi în scopul îndeplinirii unor interese legitime, iar  datele nu vor fi transferate către o altă companie (societate de marketing şi publicitate).</w:t>
      </w:r>
    </w:p>
    <w:p w:rsidR="001955C8" w:rsidRPr="003D1444" w:rsidRDefault="001955C8" w:rsidP="003D1444">
      <w:pPr>
        <w:widowControl w:val="0"/>
        <w:numPr>
          <w:ilvl w:val="0"/>
          <w:numId w:val="4"/>
        </w:numPr>
        <w:spacing w:before="240" w:after="0" w:line="240" w:lineRule="auto"/>
        <w:contextualSpacing/>
        <w:textAlignment w:val="baseline"/>
        <w:rPr>
          <w:rFonts w:eastAsia="Arial" w:cs="Arial"/>
          <w:sz w:val="12"/>
          <w:szCs w:val="12"/>
        </w:rPr>
      </w:pPr>
      <w:r w:rsidRPr="003D1444">
        <w:rPr>
          <w:rFonts w:eastAsia="Arial" w:cs="Arial"/>
          <w:sz w:val="12"/>
          <w:szCs w:val="12"/>
        </w:rPr>
        <w:t>datele pot fi transmise entităţilor sau partenerilor din România și din statele membre ale Uniunii Europene şi din afara acesteia, în vederea optimizării serviciilor oferite, derulării oricăror raporturi juridice între</w:t>
      </w:r>
      <w:r w:rsidRPr="003D1444">
        <w:rPr>
          <w:sz w:val="12"/>
          <w:szCs w:val="12"/>
        </w:rPr>
        <w:t xml:space="preserve"> </w:t>
      </w:r>
      <w:r w:rsidRPr="003D1444">
        <w:rPr>
          <w:rFonts w:eastAsia="Arial" w:cs="Arial"/>
          <w:sz w:val="12"/>
          <w:szCs w:val="12"/>
        </w:rPr>
        <w:t>AJOFM Bacau și entităţile menţionate mai sus, în scopul îndeplinirii obligațiilor legale sau realizării intereselor legitime ale AJOFM Bacau</w:t>
      </w:r>
    </w:p>
    <w:p w:rsidR="001955C8" w:rsidRPr="003D1444" w:rsidRDefault="001955C8" w:rsidP="003D1444">
      <w:pPr>
        <w:widowControl w:val="0"/>
        <w:numPr>
          <w:ilvl w:val="0"/>
          <w:numId w:val="4"/>
        </w:numPr>
        <w:spacing w:before="240" w:after="0" w:line="240" w:lineRule="auto"/>
        <w:contextualSpacing/>
        <w:textAlignment w:val="baseline"/>
        <w:rPr>
          <w:rFonts w:eastAsia="Arial" w:cs="Arial"/>
          <w:sz w:val="12"/>
          <w:szCs w:val="12"/>
        </w:rPr>
      </w:pPr>
      <w:r w:rsidRPr="003D1444">
        <w:rPr>
          <w:rFonts w:eastAsia="Arial" w:cs="Arial"/>
          <w:sz w:val="12"/>
          <w:szCs w:val="12"/>
        </w:rPr>
        <w:t xml:space="preserve">am fost informat că datele cu caracter personal prelucrate sunt, după caz: </w:t>
      </w:r>
    </w:p>
    <w:p w:rsidR="001955C8" w:rsidRPr="003D1444" w:rsidRDefault="001955C8" w:rsidP="003D1444">
      <w:pPr>
        <w:widowControl w:val="0"/>
        <w:spacing w:after="0"/>
        <w:ind w:left="720"/>
        <w:rPr>
          <w:rFonts w:eastAsia="Arial" w:cs="Arial"/>
          <w:sz w:val="12"/>
          <w:szCs w:val="12"/>
        </w:rPr>
      </w:pPr>
      <w:r w:rsidRPr="003D1444">
        <w:rPr>
          <w:rFonts w:eastAsia="Arial" w:cs="Arial"/>
          <w:b/>
          <w:sz w:val="12"/>
          <w:szCs w:val="12"/>
        </w:rPr>
        <w:t>Date simple:</w:t>
      </w:r>
      <w:r w:rsidRPr="003D1444">
        <w:rPr>
          <w:rFonts w:eastAsia="Arial" w:cs="Arial"/>
          <w:sz w:val="12"/>
          <w:szCs w:val="12"/>
        </w:rPr>
        <w:t xml:space="preserve"> date de identificare bunuri personale, date de contact, nume prenume email, identificatori acte de identitate, date despre educație, istoric angajări, CV, date despre persoană, familie;</w:t>
      </w:r>
    </w:p>
    <w:p w:rsidR="001955C8" w:rsidRPr="003D1444" w:rsidRDefault="001955C8" w:rsidP="003D1444">
      <w:pPr>
        <w:widowControl w:val="0"/>
        <w:spacing w:after="0"/>
        <w:ind w:left="720"/>
        <w:rPr>
          <w:rFonts w:eastAsia="Arial" w:cs="Arial"/>
          <w:sz w:val="12"/>
          <w:szCs w:val="12"/>
        </w:rPr>
      </w:pPr>
      <w:r w:rsidRPr="003D1444">
        <w:rPr>
          <w:rFonts w:eastAsia="Arial" w:cs="Arial"/>
          <w:b/>
          <w:sz w:val="12"/>
          <w:szCs w:val="12"/>
        </w:rPr>
        <w:t>Date financiare:</w:t>
      </w:r>
      <w:r w:rsidRPr="003D1444">
        <w:rPr>
          <w:rFonts w:eastAsia="Arial" w:cs="Arial"/>
          <w:sz w:val="12"/>
          <w:szCs w:val="12"/>
        </w:rPr>
        <w:t xml:space="preserve"> informații bancare, istoric plăți, produse și servicii achiziționate, date despre situația financiară și facturi;</w:t>
      </w:r>
    </w:p>
    <w:p w:rsidR="001955C8" w:rsidRPr="003D1444" w:rsidRDefault="001955C8" w:rsidP="003D1444">
      <w:pPr>
        <w:widowControl w:val="0"/>
        <w:spacing w:after="0"/>
        <w:ind w:left="720"/>
        <w:rPr>
          <w:rFonts w:eastAsia="Arial" w:cs="Arial"/>
          <w:sz w:val="12"/>
          <w:szCs w:val="12"/>
        </w:rPr>
      </w:pPr>
      <w:r w:rsidRPr="003D1444">
        <w:rPr>
          <w:rFonts w:eastAsia="Arial" w:cs="Arial"/>
          <w:b/>
          <w:sz w:val="12"/>
          <w:szCs w:val="12"/>
        </w:rPr>
        <w:t>Date despre comportament:</w:t>
      </w:r>
      <w:r w:rsidRPr="003D1444">
        <w:rPr>
          <w:rFonts w:eastAsia="Arial" w:cs="Arial"/>
          <w:sz w:val="12"/>
          <w:szCs w:val="12"/>
        </w:rPr>
        <w:t xml:space="preserve"> înregistrări CCTV, evaluarea performanțelor;</w:t>
      </w:r>
    </w:p>
    <w:p w:rsidR="001955C8" w:rsidRPr="003D1444" w:rsidRDefault="001955C8" w:rsidP="003D1444">
      <w:pPr>
        <w:widowControl w:val="0"/>
        <w:spacing w:after="0"/>
        <w:ind w:left="720"/>
        <w:rPr>
          <w:rFonts w:eastAsia="Arial" w:cs="Arial"/>
          <w:sz w:val="12"/>
          <w:szCs w:val="12"/>
        </w:rPr>
      </w:pPr>
      <w:r w:rsidRPr="003D1444">
        <w:rPr>
          <w:rFonts w:eastAsia="Arial" w:cs="Arial"/>
          <w:b/>
          <w:sz w:val="12"/>
          <w:szCs w:val="12"/>
        </w:rPr>
        <w:t>Date speciale:</w:t>
      </w:r>
      <w:r w:rsidRPr="003D1444">
        <w:rPr>
          <w:rFonts w:eastAsia="Arial" w:cs="Arial"/>
          <w:sz w:val="12"/>
          <w:szCs w:val="12"/>
        </w:rPr>
        <w:t xml:space="preserve"> date medicale, date despre condamnări. </w:t>
      </w:r>
    </w:p>
    <w:p w:rsidR="001955C8" w:rsidRPr="003D1444" w:rsidRDefault="001955C8" w:rsidP="003D1444">
      <w:pPr>
        <w:widowControl w:val="0"/>
        <w:numPr>
          <w:ilvl w:val="0"/>
          <w:numId w:val="4"/>
        </w:numPr>
        <w:spacing w:before="240" w:after="0" w:line="240" w:lineRule="auto"/>
        <w:contextualSpacing/>
        <w:textAlignment w:val="baseline"/>
        <w:rPr>
          <w:rFonts w:eastAsia="Arial" w:cs="Arial"/>
          <w:color w:val="000000"/>
          <w:sz w:val="12"/>
          <w:szCs w:val="12"/>
          <w:lang w:val="ro-RO" w:eastAsia="ro-RO" w:bidi="ro-RO"/>
        </w:rPr>
      </w:pPr>
      <w:r w:rsidRPr="003D1444">
        <w:rPr>
          <w:rFonts w:eastAsia="Arial" w:cs="Arial"/>
          <w:sz w:val="12"/>
          <w:szCs w:val="12"/>
        </w:rPr>
        <w:t xml:space="preserve">pot exercita drepturile prevăzute de către </w:t>
      </w:r>
      <w:r w:rsidRPr="003D1444">
        <w:rPr>
          <w:rFonts w:eastAsia="Arial" w:cs="Arial"/>
          <w:b/>
          <w:bCs/>
          <w:sz w:val="12"/>
          <w:szCs w:val="12"/>
        </w:rPr>
        <w:t>RGPD nr.679/2016</w:t>
      </w:r>
      <w:r w:rsidRPr="003D1444">
        <w:rPr>
          <w:rFonts w:eastAsia="Arial" w:cs="Arial"/>
          <w:sz w:val="12"/>
          <w:szCs w:val="12"/>
        </w:rPr>
        <w:t>, precum d</w:t>
      </w:r>
      <w:r w:rsidRPr="003D1444">
        <w:rPr>
          <w:rFonts w:eastAsia="Arial" w:cs="Arial"/>
          <w:b/>
          <w:bCs/>
          <w:color w:val="000000"/>
          <w:sz w:val="12"/>
          <w:szCs w:val="12"/>
          <w:lang w:val="ro-RO" w:eastAsia="ro-RO" w:bidi="ro-RO"/>
        </w:rPr>
        <w:t xml:space="preserve">reptul de rectificare, </w:t>
      </w:r>
      <w:r w:rsidRPr="003D1444">
        <w:rPr>
          <w:rFonts w:eastAsia="Arial" w:cs="Arial"/>
          <w:b/>
          <w:sz w:val="12"/>
          <w:szCs w:val="12"/>
        </w:rPr>
        <w:t xml:space="preserve">actualizare, anonimizare, </w:t>
      </w:r>
      <w:r w:rsidRPr="003D1444">
        <w:rPr>
          <w:rFonts w:eastAsia="Arial" w:cs="Arial"/>
          <w:b/>
          <w:bCs/>
          <w:color w:val="000000"/>
          <w:sz w:val="12"/>
          <w:szCs w:val="12"/>
          <w:lang w:val="ro-RO" w:eastAsia="ro-RO" w:bidi="ro-RO"/>
        </w:rPr>
        <w:t>opoziție,</w:t>
      </w:r>
      <w:r w:rsidRPr="003D1444">
        <w:rPr>
          <w:rFonts w:eastAsia="Arial" w:cs="Arial"/>
          <w:b/>
          <w:sz w:val="12"/>
          <w:szCs w:val="12"/>
        </w:rPr>
        <w:t xml:space="preserve">  restricţionare a prelucrării </w:t>
      </w:r>
      <w:r w:rsidRPr="003D1444">
        <w:rPr>
          <w:rFonts w:eastAsia="Arial" w:cs="Arial"/>
          <w:b/>
          <w:bCs/>
          <w:color w:val="000000"/>
          <w:sz w:val="12"/>
          <w:szCs w:val="12"/>
          <w:lang w:val="ro-RO" w:eastAsia="ro-RO" w:bidi="ro-RO"/>
        </w:rPr>
        <w:t xml:space="preserve">datelor precum şi dreptul de acces la datele cu caracter personal, drepturi potrivit cărora </w:t>
      </w:r>
      <w:r w:rsidRPr="003D1444">
        <w:rPr>
          <w:rFonts w:eastAsia="Arial" w:cs="Arial"/>
          <w:sz w:val="12"/>
          <w:szCs w:val="12"/>
        </w:rPr>
        <w:t>orice persoană vizată are dreptul de a obține de la</w:t>
      </w:r>
      <w:r w:rsidRPr="003D1444">
        <w:rPr>
          <w:sz w:val="12"/>
          <w:szCs w:val="12"/>
        </w:rPr>
        <w:t xml:space="preserve"> </w:t>
      </w:r>
      <w:r w:rsidRPr="003D1444">
        <w:rPr>
          <w:rFonts w:eastAsia="Arial" w:cs="Arial"/>
          <w:sz w:val="12"/>
          <w:szCs w:val="12"/>
        </w:rPr>
        <w:t>AJOFM Bacau la cerere (în mod gratuit conform prevederilor legale), confirmarea faptului că datele personale sunt sau nu sunt prelucrate de acesta în conformitate cu articolul 15 din RGPD nr.679</w:t>
      </w:r>
      <w:r w:rsidRPr="003D1444">
        <w:rPr>
          <w:rFonts w:eastAsia="Arial" w:cs="Arial"/>
          <w:sz w:val="12"/>
          <w:szCs w:val="12"/>
          <w:lang w:val="en-GB"/>
        </w:rPr>
        <w:t>/</w:t>
      </w:r>
      <w:r w:rsidRPr="003D1444">
        <w:rPr>
          <w:rFonts w:eastAsia="Arial" w:cs="Arial"/>
          <w:sz w:val="12"/>
          <w:szCs w:val="12"/>
        </w:rPr>
        <w:t>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w:t>
      </w:r>
      <w:r w:rsidRPr="003D1444">
        <w:rPr>
          <w:rFonts w:eastAsia="Arial" w:cs="Arial"/>
          <w:b/>
          <w:bCs/>
          <w:color w:val="000000"/>
          <w:sz w:val="12"/>
          <w:szCs w:val="12"/>
          <w:lang w:val="ro-RO" w:eastAsia="ro-RO" w:bidi="ro-RO"/>
        </w:rPr>
        <w:t xml:space="preserve">, pentru apărarea oricăror drepturi garantate de </w:t>
      </w:r>
      <w:r w:rsidRPr="003D1444">
        <w:rPr>
          <w:rFonts w:eastAsia="Arial" w:cs="Arial"/>
          <w:b/>
          <w:bCs/>
          <w:sz w:val="12"/>
          <w:szCs w:val="12"/>
        </w:rPr>
        <w:t>RGPD nr.679/2016</w:t>
      </w:r>
      <w:r w:rsidRPr="003D1444">
        <w:rPr>
          <w:rFonts w:eastAsia="Arial" w:cs="Arial"/>
          <w:b/>
          <w:bCs/>
          <w:color w:val="000000"/>
          <w:sz w:val="12"/>
          <w:szCs w:val="12"/>
          <w:lang w:val="ro-RO" w:eastAsia="ro-RO" w:bidi="ro-RO"/>
        </w:rPr>
        <w:t xml:space="preserve">, </w:t>
      </w:r>
      <w:r w:rsidRPr="003D1444">
        <w:rPr>
          <w:rFonts w:eastAsia="Arial" w:cs="Arial"/>
          <w:sz w:val="12"/>
          <w:szCs w:val="12"/>
        </w:rPr>
        <w:t xml:space="preserve">dacă consider că drepturile mele au fost încălcate. </w:t>
      </w:r>
    </w:p>
    <w:p w:rsidR="001955C8" w:rsidRPr="003D1444" w:rsidRDefault="001955C8" w:rsidP="003D1444">
      <w:pPr>
        <w:widowControl w:val="0"/>
        <w:numPr>
          <w:ilvl w:val="0"/>
          <w:numId w:val="4"/>
        </w:numPr>
        <w:spacing w:before="240" w:after="0" w:line="240" w:lineRule="auto"/>
        <w:contextualSpacing/>
        <w:textAlignment w:val="baseline"/>
        <w:rPr>
          <w:rFonts w:eastAsia="Arial" w:cs="Arial"/>
          <w:sz w:val="12"/>
          <w:szCs w:val="12"/>
        </w:rPr>
      </w:pPr>
      <w:r w:rsidRPr="003D1444">
        <w:rPr>
          <w:rFonts w:eastAsia="Arial" w:cs="Arial"/>
          <w:sz w:val="12"/>
          <w:szCs w:val="12"/>
        </w:rPr>
        <w:t xml:space="preserve">Am dreptul de a adresa în formă scrisă, datată, semnată și înregistrată la AJOFM Bacau orice solicitare de clarificări în legătură cu prelucrarea datelor cu caracter personal la sediul subscrisei sau transmis la adresa de e-mail </w:t>
      </w:r>
      <w:hyperlink r:id="rId9" w:history="1">
        <w:r w:rsidRPr="003D1444">
          <w:rPr>
            <w:rFonts w:eastAsia="Arial" w:cs="Arial"/>
            <w:color w:val="0000FF"/>
            <w:sz w:val="12"/>
            <w:szCs w:val="12"/>
            <w:u w:val="single"/>
          </w:rPr>
          <w:t>protectiadatelor@bc.anofm.ro</w:t>
        </w:r>
      </w:hyperlink>
      <w:r w:rsidRPr="003D1444">
        <w:rPr>
          <w:rFonts w:eastAsia="Arial" w:cs="Arial"/>
          <w:sz w:val="12"/>
          <w:szCs w:val="12"/>
        </w:rPr>
        <w:t xml:space="preserve">, telefon 0234 576736, fax: 0234  510942. </w:t>
      </w:r>
    </w:p>
    <w:p w:rsidR="001955C8" w:rsidRPr="003D1444" w:rsidRDefault="001955C8" w:rsidP="003D1444">
      <w:pPr>
        <w:widowControl w:val="0"/>
        <w:numPr>
          <w:ilvl w:val="0"/>
          <w:numId w:val="4"/>
        </w:numPr>
        <w:spacing w:before="240" w:after="0" w:line="240" w:lineRule="auto"/>
        <w:contextualSpacing/>
        <w:textAlignment w:val="baseline"/>
        <w:rPr>
          <w:rFonts w:eastAsia="Arial" w:cs="Arial"/>
          <w:sz w:val="12"/>
          <w:szCs w:val="12"/>
        </w:rPr>
      </w:pPr>
      <w:r w:rsidRPr="003D1444">
        <w:rPr>
          <w:rFonts w:eastAsia="Arial" w:cs="Arial"/>
          <w:sz w:val="12"/>
          <w:szCs w:val="12"/>
        </w:rPr>
        <w:t xml:space="preserve">AJOFM Bacau este obligat(ă) să comunice persoanei vizate măsurile luate, precum și, dacă este cazul, numele terțului căruia i-au fost dezvăluite datele cu caracter personal referitoare la persoana vizată, în termen de 30 zile de la data primirii cererii. </w:t>
      </w:r>
    </w:p>
    <w:p w:rsidR="001955C8" w:rsidRPr="003D1444" w:rsidRDefault="001955C8" w:rsidP="003D1444">
      <w:pPr>
        <w:widowControl w:val="0"/>
        <w:spacing w:after="0"/>
        <w:ind w:left="720"/>
        <w:rPr>
          <w:rFonts w:eastAsia="Arial" w:cs="Arial"/>
          <w:sz w:val="12"/>
          <w:szCs w:val="12"/>
        </w:rPr>
      </w:pPr>
      <w:r w:rsidRPr="003D1444">
        <w:rPr>
          <w:rFonts w:eastAsia="Arial" w:cs="Arial"/>
          <w:b/>
          <w:bCs/>
          <w:color w:val="000000"/>
          <w:sz w:val="12"/>
          <w:szCs w:val="12"/>
          <w:lang w:val="ro-RO" w:eastAsia="ro-RO" w:bidi="ro-RO"/>
        </w:rPr>
        <w:t xml:space="preserve">Prezenta declaraţie este necesară  în vederea </w:t>
      </w:r>
      <w:r w:rsidRPr="003D1444">
        <w:rPr>
          <w:rFonts w:eastAsia="Arial" w:cs="Arial"/>
          <w:sz w:val="12"/>
          <w:szCs w:val="12"/>
        </w:rPr>
        <w:t xml:space="preserve">îndeplinirii obligaţiilor legale, iar în lipsa acestuia, instituția nu poate acorda serviciile prevăzute de lege. </w:t>
      </w:r>
    </w:p>
    <w:p w:rsidR="003D1444" w:rsidRPr="003D1444" w:rsidRDefault="001955C8" w:rsidP="003D1444">
      <w:pPr>
        <w:spacing w:after="0"/>
        <w:ind w:left="0"/>
        <w:rPr>
          <w:bCs/>
          <w:sz w:val="12"/>
          <w:szCs w:val="12"/>
        </w:rPr>
      </w:pPr>
      <w:r w:rsidRPr="003D1444">
        <w:rPr>
          <w:bCs/>
          <w:sz w:val="12"/>
          <w:szCs w:val="12"/>
        </w:rPr>
        <w:t>De asemenea, prin prezenta, consimt la prelucrarea datelor cu caracter personal în scopul recuperării sumelor primite necuvenit din bugetul AJOFM Bacău, conform Codului de procedură fiscală şi art. 47 din Legea nr. 76/2002, cu modificările şi completările ulterioare.</w:t>
      </w:r>
    </w:p>
    <w:p w:rsidR="001955C8" w:rsidRPr="003D1444" w:rsidRDefault="001955C8" w:rsidP="003D1444">
      <w:pPr>
        <w:widowControl w:val="0"/>
        <w:spacing w:after="0"/>
        <w:ind w:left="720"/>
        <w:rPr>
          <w:rFonts w:eastAsia="Arial" w:cs="Arial"/>
          <w:bCs/>
          <w:color w:val="000000"/>
          <w:lang w:val="ro-RO" w:eastAsia="ro-RO" w:bidi="ro-RO"/>
        </w:rPr>
      </w:pPr>
      <w:r w:rsidRPr="003D1444">
        <w:rPr>
          <w:rFonts w:eastAsia="Arial" w:cs="Arial"/>
        </w:rPr>
        <w:t>Acest document</w:t>
      </w:r>
      <w:r w:rsidRPr="003D1444">
        <w:rPr>
          <w:rFonts w:eastAsia="Arial" w:cs="Arial"/>
          <w:b/>
        </w:rPr>
        <w:t xml:space="preserve"> </w:t>
      </w:r>
      <w:r w:rsidRPr="003D1444">
        <w:rPr>
          <w:rFonts w:eastAsia="Arial" w:cs="Arial"/>
          <w:b/>
          <w:bCs/>
          <w:color w:val="000000"/>
          <w:lang w:val="ro-RO" w:eastAsia="ro-RO" w:bidi="ro-RO"/>
        </w:rPr>
        <w:t>a fost întocmit în două exemplare, câte un exemplar pentru fiecare parte.</w:t>
      </w:r>
    </w:p>
    <w:p w:rsidR="001955C8" w:rsidRPr="003D1444" w:rsidRDefault="001955C8" w:rsidP="003D1444">
      <w:pPr>
        <w:widowControl w:val="0"/>
        <w:spacing w:after="0"/>
        <w:ind w:left="720"/>
        <w:rPr>
          <w:rFonts w:eastAsia="Arial" w:cs="Arial"/>
          <w:bCs/>
          <w:color w:val="000000"/>
          <w:lang w:val="ro-RO" w:eastAsia="ro-RO" w:bidi="ro-RO"/>
        </w:rPr>
      </w:pPr>
      <w:r w:rsidRPr="003D1444">
        <w:rPr>
          <w:rFonts w:eastAsia="Arial" w:cs="Arial"/>
          <w:b/>
          <w:bCs/>
          <w:color w:val="000000"/>
          <w:lang w:val="ro-RO" w:eastAsia="ro-RO" w:bidi="ro-RO"/>
        </w:rPr>
        <w:t>Data:</w:t>
      </w:r>
    </w:p>
    <w:p w:rsidR="001955C8" w:rsidRPr="003D1444" w:rsidRDefault="001955C8" w:rsidP="003D1444">
      <w:pPr>
        <w:widowControl w:val="0"/>
        <w:spacing w:after="0"/>
        <w:ind w:left="720"/>
        <w:rPr>
          <w:rFonts w:eastAsia="Arial" w:cs="Arial"/>
          <w:bCs/>
          <w:color w:val="000000"/>
          <w:lang w:val="ro-RO" w:eastAsia="ro-RO" w:bidi="ro-RO"/>
        </w:rPr>
      </w:pPr>
      <w:r w:rsidRPr="003D1444">
        <w:rPr>
          <w:rFonts w:eastAsia="Arial" w:cs="Arial"/>
          <w:b/>
          <w:bCs/>
          <w:color w:val="000000"/>
          <w:lang w:val="ro-RO" w:eastAsia="ro-RO" w:bidi="ro-RO"/>
        </w:rPr>
        <w:t>Semnătura (Nume și prenume în clar):</w:t>
      </w:r>
    </w:p>
    <w:p w:rsidR="003D1444" w:rsidRPr="003D1444" w:rsidRDefault="003D1444" w:rsidP="003D1444">
      <w:pPr>
        <w:spacing w:after="0"/>
        <w:ind w:left="0"/>
        <w:rPr>
          <w:sz w:val="12"/>
          <w:szCs w:val="12"/>
        </w:rPr>
      </w:pPr>
      <w:r w:rsidRPr="003D1444">
        <w:rPr>
          <w:sz w:val="12"/>
          <w:szCs w:val="12"/>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160FAD" w:rsidRPr="003D1444" w:rsidRDefault="003D1444" w:rsidP="003D1444">
      <w:pPr>
        <w:spacing w:after="0"/>
        <w:ind w:left="0"/>
        <w:rPr>
          <w:sz w:val="12"/>
          <w:szCs w:val="12"/>
        </w:rPr>
      </w:pPr>
      <w:r w:rsidRPr="003D1444">
        <w:rPr>
          <w:sz w:val="12"/>
          <w:szCs w:val="12"/>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160FAD" w:rsidRPr="003D1444" w:rsidSect="003D1444">
      <w:headerReference w:type="even" r:id="rId10"/>
      <w:headerReference w:type="default" r:id="rId11"/>
      <w:footerReference w:type="even" r:id="rId12"/>
      <w:footerReference w:type="default" r:id="rId13"/>
      <w:headerReference w:type="first" r:id="rId14"/>
      <w:footerReference w:type="first" r:id="rId15"/>
      <w:pgSz w:w="11900" w:h="16840"/>
      <w:pgMar w:top="432" w:right="562" w:bottom="432" w:left="806"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27" w:rsidRDefault="009F0427" w:rsidP="00CD5B3B">
      <w:r>
        <w:separator/>
      </w:r>
    </w:p>
  </w:endnote>
  <w:endnote w:type="continuationSeparator" w:id="0">
    <w:p w:rsidR="009F0427" w:rsidRDefault="009F042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EA7" w:rsidRDefault="00B97E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2762CC0E" wp14:editId="143AF12E">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BE7B02" w:rsidP="001E7D4A">
    <w:pPr>
      <w:pStyle w:val="Footer"/>
      <w:spacing w:after="0" w:line="240" w:lineRule="auto"/>
      <w:ind w:left="144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3D1444">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727615">
      <w:rPr>
        <w:noProof/>
        <w:sz w:val="14"/>
        <w:szCs w:val="14"/>
        <w:lang w:val="ro-RO"/>
      </w:rPr>
      <w:t>1</w:t>
    </w:r>
    <w:r w:rsidR="00F44190" w:rsidRPr="002A367B">
      <w:rPr>
        <w:sz w:val="14"/>
        <w:szCs w:val="14"/>
        <w:lang w:val="ro-RO"/>
      </w:rPr>
      <w:fldChar w:fldCharType="end"/>
    </w:r>
  </w:p>
  <w:p w:rsidR="00BE7B02" w:rsidRPr="00443AE8" w:rsidRDefault="00BE7B02" w:rsidP="001E7D4A">
    <w:pPr>
      <w:pStyle w:val="Footer"/>
      <w:spacing w:after="0" w:line="240" w:lineRule="auto"/>
      <w:ind w:left="1440"/>
      <w:rPr>
        <w:sz w:val="14"/>
        <w:szCs w:val="14"/>
        <w:lang w:val="ro-RO"/>
      </w:rPr>
    </w:pPr>
    <w:r w:rsidRPr="00443AE8">
      <w:rPr>
        <w:sz w:val="14"/>
        <w:szCs w:val="14"/>
        <w:lang w:val="ro-RO"/>
      </w:rPr>
      <w:t>Operator de date cu caracter personal nr. 497</w:t>
    </w:r>
  </w:p>
  <w:p w:rsidR="00BE7B02" w:rsidRPr="00B63D83" w:rsidRDefault="00BE7B02" w:rsidP="001E7D4A">
    <w:pPr>
      <w:pStyle w:val="Footer"/>
      <w:spacing w:after="0" w:line="240" w:lineRule="auto"/>
      <w:ind w:left="144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1E7D4A">
    <w:pPr>
      <w:pStyle w:val="Footer"/>
      <w:spacing w:after="0" w:line="240" w:lineRule="auto"/>
      <w:ind w:left="1440"/>
      <w:rPr>
        <w:sz w:val="14"/>
        <w:szCs w:val="14"/>
        <w:lang w:val="ro-RO"/>
      </w:rPr>
    </w:pPr>
    <w:r>
      <w:rPr>
        <w:sz w:val="14"/>
        <w:szCs w:val="14"/>
        <w:lang w:val="ro-RO"/>
      </w:rPr>
      <w:t>Tel.: +4 021 303 98 31; Fax: +4 021 303 98 38</w:t>
    </w:r>
  </w:p>
  <w:p w:rsidR="00BE7B02" w:rsidRPr="00B63D83" w:rsidRDefault="00BE7B02" w:rsidP="001E7D4A">
    <w:pPr>
      <w:pStyle w:val="Footer"/>
      <w:spacing w:after="0" w:line="240" w:lineRule="auto"/>
      <w:ind w:left="144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1E7D4A">
    <w:pPr>
      <w:pStyle w:val="Footer"/>
      <w:spacing w:after="0" w:line="240" w:lineRule="auto"/>
      <w:ind w:left="144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4DCA6EE2" wp14:editId="6A0CB88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BE0BEA" w:rsidRPr="00BE0BEA" w:rsidRDefault="00BE0BEA" w:rsidP="00BE0BEA">
    <w:pPr>
      <w:tabs>
        <w:tab w:val="center" w:pos="4320"/>
        <w:tab w:val="right" w:pos="8640"/>
      </w:tabs>
      <w:spacing w:after="0" w:line="240" w:lineRule="auto"/>
      <w:ind w:left="432"/>
      <w:rPr>
        <w:sz w:val="16"/>
        <w:szCs w:val="14"/>
        <w:lang w:val="ro-RO"/>
      </w:rPr>
    </w:pPr>
    <w:r w:rsidRPr="00BE0BEA">
      <w:rPr>
        <w:sz w:val="14"/>
        <w:szCs w:val="14"/>
        <w:lang w:val="ro-RO"/>
      </w:rPr>
      <w:t>AGENŢIA JUDEŢEANĂ PENTRU OCUPAREA FORŢEI DE MUNCĂ BACĂU</w:t>
    </w:r>
  </w:p>
  <w:p w:rsidR="00BE0BEA" w:rsidRPr="00BE0BEA" w:rsidRDefault="00BE0BEA" w:rsidP="00BE0BEA">
    <w:pPr>
      <w:tabs>
        <w:tab w:val="center" w:pos="4320"/>
        <w:tab w:val="right" w:pos="8640"/>
      </w:tabs>
      <w:spacing w:after="0" w:line="240" w:lineRule="auto"/>
      <w:ind w:left="432"/>
      <w:rPr>
        <w:sz w:val="14"/>
        <w:szCs w:val="14"/>
        <w:lang w:val="ro-RO"/>
      </w:rPr>
    </w:pPr>
    <w:r w:rsidRPr="00BE0BEA">
      <w:rPr>
        <w:sz w:val="14"/>
        <w:szCs w:val="14"/>
        <w:lang w:val="ro-RO"/>
      </w:rPr>
      <w:t>Operator de date cu caracter personal nr. 545</w:t>
    </w:r>
  </w:p>
  <w:p w:rsidR="00BE0BEA" w:rsidRPr="00BE0BEA" w:rsidRDefault="00BE0BEA" w:rsidP="00BE0BEA">
    <w:pPr>
      <w:tabs>
        <w:tab w:val="center" w:pos="4320"/>
        <w:tab w:val="right" w:pos="8640"/>
      </w:tabs>
      <w:spacing w:after="0" w:line="240" w:lineRule="auto"/>
      <w:ind w:left="432"/>
      <w:rPr>
        <w:sz w:val="14"/>
        <w:szCs w:val="14"/>
        <w:lang w:val="ro-RO"/>
      </w:rPr>
    </w:pPr>
    <w:r w:rsidRPr="00BE0BEA">
      <w:rPr>
        <w:sz w:val="14"/>
        <w:szCs w:val="14"/>
        <w:lang w:val="ro-RO"/>
      </w:rPr>
      <w:t>Str. I. S. Sturza nr. 63, Bacău</w:t>
    </w:r>
  </w:p>
  <w:p w:rsidR="00BE0BEA" w:rsidRPr="00BE0BEA" w:rsidRDefault="00BE0BEA" w:rsidP="00BE0BEA">
    <w:pPr>
      <w:tabs>
        <w:tab w:val="center" w:pos="4320"/>
        <w:tab w:val="right" w:pos="8640"/>
      </w:tabs>
      <w:spacing w:after="0" w:line="240" w:lineRule="auto"/>
      <w:ind w:left="432"/>
      <w:rPr>
        <w:sz w:val="14"/>
        <w:szCs w:val="14"/>
        <w:lang w:val="ro-RO"/>
      </w:rPr>
    </w:pPr>
    <w:r w:rsidRPr="00BE0BEA">
      <w:rPr>
        <w:sz w:val="14"/>
        <w:szCs w:val="14"/>
        <w:lang w:val="ro-RO"/>
      </w:rPr>
      <w:t xml:space="preserve">Tel.: +4 0234 576 736; </w:t>
    </w:r>
    <w:r w:rsidRPr="00BE0BEA">
      <w:rPr>
        <w:sz w:val="14"/>
        <w:szCs w:val="14"/>
      </w:rPr>
      <w:t>Fax</w:t>
    </w:r>
    <w:r w:rsidRPr="00BE0BEA">
      <w:rPr>
        <w:sz w:val="14"/>
        <w:szCs w:val="14"/>
        <w:lang w:val="ro-RO"/>
      </w:rPr>
      <w:t>: +4 0234 510 942</w:t>
    </w:r>
  </w:p>
  <w:p w:rsidR="00BE0BEA" w:rsidRPr="00BE0BEA" w:rsidRDefault="00BE0BEA" w:rsidP="00BE0BEA">
    <w:pPr>
      <w:tabs>
        <w:tab w:val="center" w:pos="4320"/>
        <w:tab w:val="right" w:pos="8640"/>
      </w:tabs>
      <w:spacing w:after="0" w:line="240" w:lineRule="auto"/>
      <w:ind w:left="432"/>
      <w:rPr>
        <w:sz w:val="14"/>
        <w:szCs w:val="14"/>
        <w:lang w:val="ro-RO"/>
      </w:rPr>
    </w:pPr>
    <w:r w:rsidRPr="00BE0BEA">
      <w:rPr>
        <w:sz w:val="14"/>
        <w:szCs w:val="14"/>
        <w:lang w:val="ro-RO"/>
      </w:rPr>
      <w:t xml:space="preserve">e-mail: </w:t>
    </w:r>
    <w:hyperlink r:id="rId1" w:history="1">
      <w:r w:rsidRPr="00BE0BEA">
        <w:rPr>
          <w:sz w:val="14"/>
          <w:szCs w:val="14"/>
          <w:lang w:val="ro-RO"/>
        </w:rPr>
        <w:t>ajofm@bc.anofm.ro</w:t>
      </w:r>
    </w:hyperlink>
    <w:r w:rsidRPr="00BE0BEA">
      <w:rPr>
        <w:sz w:val="14"/>
        <w:szCs w:val="14"/>
        <w:lang w:val="ro-RO"/>
      </w:rPr>
      <w:t xml:space="preserve">; </w:t>
    </w:r>
  </w:p>
  <w:p w:rsidR="00BE0BEA" w:rsidRPr="00BE0BEA" w:rsidRDefault="009F0427" w:rsidP="00BE0BEA">
    <w:pPr>
      <w:tabs>
        <w:tab w:val="center" w:pos="4320"/>
        <w:tab w:val="right" w:pos="8640"/>
      </w:tabs>
      <w:spacing w:after="0" w:line="240" w:lineRule="auto"/>
      <w:ind w:left="432"/>
      <w:rPr>
        <w:b/>
      </w:rPr>
    </w:pPr>
    <w:hyperlink r:id="rId2" w:history="1">
      <w:r w:rsidR="00BE0BEA" w:rsidRPr="00BE0BEA">
        <w:rPr>
          <w:color w:val="0000FF"/>
          <w:sz w:val="14"/>
          <w:szCs w:val="14"/>
          <w:u w:val="single"/>
          <w:lang w:val="ro-RO"/>
        </w:rPr>
        <w:t>www.bacau.anofm.ro</w:t>
      </w:r>
    </w:hyperlink>
    <w:r w:rsidR="00BE0BEA" w:rsidRPr="00BE0BEA">
      <w:rPr>
        <w:sz w:val="14"/>
        <w:szCs w:val="14"/>
        <w:lang w:val="ro-RO"/>
      </w:rPr>
      <w:t xml:space="preserve">; </w:t>
    </w:r>
    <w:hyperlink r:id="rId3" w:history="1">
      <w:r w:rsidR="00BE0BEA" w:rsidRPr="00BE0BEA">
        <w:rPr>
          <w:color w:val="0000FF"/>
          <w:sz w:val="14"/>
          <w:szCs w:val="14"/>
          <w:u w:val="single"/>
          <w:lang w:val="ro-RO"/>
        </w:rPr>
        <w:t>www.ajofm-bacau.ro</w:t>
      </w:r>
    </w:hyperlink>
  </w:p>
  <w:p w:rsidR="00427C17" w:rsidRPr="00F44190" w:rsidRDefault="00427C17" w:rsidP="00BE0BEA">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27" w:rsidRDefault="009F0427" w:rsidP="00CD5B3B">
      <w:r>
        <w:separator/>
      </w:r>
    </w:p>
  </w:footnote>
  <w:footnote w:type="continuationSeparator" w:id="0">
    <w:p w:rsidR="009F0427" w:rsidRDefault="009F0427"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EA7" w:rsidRDefault="00B97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B82FC5" w:rsidRPr="002D0CDC" w:rsidTr="00376E50">
      <w:tc>
        <w:tcPr>
          <w:tcW w:w="5002" w:type="dxa"/>
          <w:shd w:val="clear" w:color="auto" w:fill="auto"/>
        </w:tcPr>
        <w:p w:rsidR="00B82FC5" w:rsidRPr="002D0CDC" w:rsidRDefault="00B82FC5" w:rsidP="00376E50">
          <w:pPr>
            <w:pStyle w:val="MediumGrid21"/>
            <w:rPr>
              <w:lang w:val="ro-RO"/>
            </w:rPr>
          </w:pPr>
          <w:r>
            <w:rPr>
              <w:noProof/>
            </w:rPr>
            <w:drawing>
              <wp:inline distT="0" distB="0" distL="0" distR="0" wp14:anchorId="3E7D9A70" wp14:editId="739AA010">
                <wp:extent cx="3114675" cy="1009650"/>
                <wp:effectExtent l="0" t="0" r="9525" b="0"/>
                <wp:docPr id="3"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B82FC5" w:rsidRDefault="00B82FC5" w:rsidP="00376E50">
          <w:pPr>
            <w:pStyle w:val="MediumGrid21"/>
            <w:jc w:val="center"/>
            <w:rPr>
              <w:noProof/>
              <w:lang w:val="ro-RO" w:eastAsia="ro-RO"/>
            </w:rPr>
          </w:pPr>
          <w:r>
            <w:rPr>
              <w:noProof/>
            </w:rPr>
            <w:drawing>
              <wp:inline distT="0" distB="0" distL="0" distR="0" wp14:anchorId="0DFB7CCD" wp14:editId="03EF8909">
                <wp:extent cx="1276350" cy="609600"/>
                <wp:effectExtent l="0" t="0" r="0" b="0"/>
                <wp:docPr id="4"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B82FC5" w:rsidRPr="002D0CDC" w:rsidRDefault="00B82FC5" w:rsidP="00376E50">
          <w:pPr>
            <w:pStyle w:val="MediumGrid21"/>
            <w:jc w:val="right"/>
            <w:rPr>
              <w:lang w:val="ro-RO"/>
            </w:rPr>
          </w:pPr>
          <w:r>
            <w:rPr>
              <w:noProof/>
            </w:rPr>
            <w:drawing>
              <wp:inline distT="0" distB="0" distL="0" distR="0" wp14:anchorId="1768D977" wp14:editId="2C6B70BD">
                <wp:extent cx="1895475" cy="609600"/>
                <wp:effectExtent l="0" t="0" r="9525" b="0"/>
                <wp:docPr id="6"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766E0E" w:rsidRPr="00CD5B3B" w:rsidRDefault="00766E0E" w:rsidP="00B82FC5">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B97EA7" w:rsidP="00E75DB3">
          <w:pPr>
            <w:pStyle w:val="MediumGrid21"/>
            <w:rPr>
              <w:lang w:val="ro-RO"/>
            </w:rPr>
          </w:pPr>
          <w:bookmarkStart w:id="0" w:name="_GoBack"/>
          <w:bookmarkEnd w:id="0"/>
          <w:r>
            <w:rPr>
              <w:noProof/>
            </w:rPr>
            <w:drawing>
              <wp:inline distT="0" distB="0" distL="0" distR="0" wp14:anchorId="5FA8DF03">
                <wp:extent cx="301180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B626FD" w:rsidP="00E75DB3">
          <w:pPr>
            <w:pStyle w:val="MediumGrid21"/>
            <w:jc w:val="right"/>
            <w:rPr>
              <w:lang w:val="ro-RO"/>
            </w:rPr>
          </w:pPr>
          <w:r>
            <w:rPr>
              <w:noProof/>
            </w:rPr>
            <w:drawing>
              <wp:inline distT="0" distB="0" distL="0" distR="0" wp14:anchorId="43E22913" wp14:editId="564E9B3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160FAD">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33FD5"/>
    <w:multiLevelType w:val="hybridMultilevel"/>
    <w:tmpl w:val="41D4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9A57C78"/>
    <w:multiLevelType w:val="hybridMultilevel"/>
    <w:tmpl w:val="1C2E91DE"/>
    <w:lvl w:ilvl="0" w:tplc="277E969A">
      <w:numFmt w:val="bullet"/>
      <w:lvlText w:val="-"/>
      <w:lvlJc w:val="left"/>
      <w:pPr>
        <w:ind w:left="1080" w:hanging="360"/>
      </w:pPr>
      <w:rPr>
        <w:rFonts w:ascii="Arial" w:eastAsia="Arial"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22A4D"/>
    <w:rsid w:val="000270BE"/>
    <w:rsid w:val="00032874"/>
    <w:rsid w:val="00035F49"/>
    <w:rsid w:val="000373AF"/>
    <w:rsid w:val="00042E51"/>
    <w:rsid w:val="00061CAD"/>
    <w:rsid w:val="0007334F"/>
    <w:rsid w:val="0007474B"/>
    <w:rsid w:val="00081663"/>
    <w:rsid w:val="000832EB"/>
    <w:rsid w:val="000A5D78"/>
    <w:rsid w:val="000C4752"/>
    <w:rsid w:val="000E6233"/>
    <w:rsid w:val="000F688A"/>
    <w:rsid w:val="00100F36"/>
    <w:rsid w:val="00111787"/>
    <w:rsid w:val="00117926"/>
    <w:rsid w:val="00117D97"/>
    <w:rsid w:val="00125B1D"/>
    <w:rsid w:val="00144B65"/>
    <w:rsid w:val="001478A6"/>
    <w:rsid w:val="00151B4D"/>
    <w:rsid w:val="00160FAD"/>
    <w:rsid w:val="00167BD6"/>
    <w:rsid w:val="00171AC3"/>
    <w:rsid w:val="00171F86"/>
    <w:rsid w:val="001955C8"/>
    <w:rsid w:val="001A4FF7"/>
    <w:rsid w:val="001C0393"/>
    <w:rsid w:val="001C4D54"/>
    <w:rsid w:val="001D07E4"/>
    <w:rsid w:val="001E7455"/>
    <w:rsid w:val="001E7D4A"/>
    <w:rsid w:val="001F0458"/>
    <w:rsid w:val="00206CEA"/>
    <w:rsid w:val="00213334"/>
    <w:rsid w:val="0021532B"/>
    <w:rsid w:val="00226D8D"/>
    <w:rsid w:val="00242556"/>
    <w:rsid w:val="002612E6"/>
    <w:rsid w:val="00263BCF"/>
    <w:rsid w:val="002673A1"/>
    <w:rsid w:val="00270583"/>
    <w:rsid w:val="00284BE2"/>
    <w:rsid w:val="002973E0"/>
    <w:rsid w:val="002A4E89"/>
    <w:rsid w:val="002A5742"/>
    <w:rsid w:val="002C5608"/>
    <w:rsid w:val="002C59E9"/>
    <w:rsid w:val="002E22A9"/>
    <w:rsid w:val="002E4F03"/>
    <w:rsid w:val="002E6D76"/>
    <w:rsid w:val="002F2C39"/>
    <w:rsid w:val="00305247"/>
    <w:rsid w:val="003070E3"/>
    <w:rsid w:val="003134B0"/>
    <w:rsid w:val="00323AB2"/>
    <w:rsid w:val="003277BC"/>
    <w:rsid w:val="00340697"/>
    <w:rsid w:val="0034286D"/>
    <w:rsid w:val="00364B14"/>
    <w:rsid w:val="0038676F"/>
    <w:rsid w:val="00390AEC"/>
    <w:rsid w:val="00395093"/>
    <w:rsid w:val="003D1444"/>
    <w:rsid w:val="003E5155"/>
    <w:rsid w:val="003F0631"/>
    <w:rsid w:val="003F33C5"/>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778B7"/>
    <w:rsid w:val="00493AD5"/>
    <w:rsid w:val="004A1133"/>
    <w:rsid w:val="004A51F6"/>
    <w:rsid w:val="004A6223"/>
    <w:rsid w:val="004B4D88"/>
    <w:rsid w:val="004D32C1"/>
    <w:rsid w:val="004D5F89"/>
    <w:rsid w:val="004E19FD"/>
    <w:rsid w:val="004E3CBB"/>
    <w:rsid w:val="004F10B8"/>
    <w:rsid w:val="00504A07"/>
    <w:rsid w:val="0050611E"/>
    <w:rsid w:val="00511D6E"/>
    <w:rsid w:val="0051391D"/>
    <w:rsid w:val="005260B3"/>
    <w:rsid w:val="00531576"/>
    <w:rsid w:val="00544099"/>
    <w:rsid w:val="005727E1"/>
    <w:rsid w:val="0057501B"/>
    <w:rsid w:val="005A0010"/>
    <w:rsid w:val="005A05FA"/>
    <w:rsid w:val="005A36DF"/>
    <w:rsid w:val="005B0684"/>
    <w:rsid w:val="005B2ABF"/>
    <w:rsid w:val="005C0668"/>
    <w:rsid w:val="005D5DFD"/>
    <w:rsid w:val="005E42CF"/>
    <w:rsid w:val="005E6FFA"/>
    <w:rsid w:val="00620097"/>
    <w:rsid w:val="006219E8"/>
    <w:rsid w:val="006322FD"/>
    <w:rsid w:val="00637D9B"/>
    <w:rsid w:val="006579C6"/>
    <w:rsid w:val="006631F1"/>
    <w:rsid w:val="00671E90"/>
    <w:rsid w:val="00672D83"/>
    <w:rsid w:val="00681A8A"/>
    <w:rsid w:val="00684F1B"/>
    <w:rsid w:val="006A263E"/>
    <w:rsid w:val="006B417E"/>
    <w:rsid w:val="006B528B"/>
    <w:rsid w:val="006C31A1"/>
    <w:rsid w:val="006D01D3"/>
    <w:rsid w:val="006D0827"/>
    <w:rsid w:val="006E1F27"/>
    <w:rsid w:val="007005AB"/>
    <w:rsid w:val="00700BF3"/>
    <w:rsid w:val="00702E2A"/>
    <w:rsid w:val="007054AD"/>
    <w:rsid w:val="00722488"/>
    <w:rsid w:val="00722BEC"/>
    <w:rsid w:val="00723D83"/>
    <w:rsid w:val="00727615"/>
    <w:rsid w:val="007322B0"/>
    <w:rsid w:val="0073648D"/>
    <w:rsid w:val="007639D5"/>
    <w:rsid w:val="00766E0E"/>
    <w:rsid w:val="0076746B"/>
    <w:rsid w:val="0077225E"/>
    <w:rsid w:val="00782076"/>
    <w:rsid w:val="00787C9A"/>
    <w:rsid w:val="007914E2"/>
    <w:rsid w:val="00796A97"/>
    <w:rsid w:val="007A720A"/>
    <w:rsid w:val="007B005F"/>
    <w:rsid w:val="007B31C4"/>
    <w:rsid w:val="007C1EDA"/>
    <w:rsid w:val="007C72C4"/>
    <w:rsid w:val="007E4E59"/>
    <w:rsid w:val="007F4455"/>
    <w:rsid w:val="0081313C"/>
    <w:rsid w:val="008211A8"/>
    <w:rsid w:val="00822A44"/>
    <w:rsid w:val="00840C19"/>
    <w:rsid w:val="00846443"/>
    <w:rsid w:val="00860083"/>
    <w:rsid w:val="00872110"/>
    <w:rsid w:val="00881A51"/>
    <w:rsid w:val="00887484"/>
    <w:rsid w:val="00896CE2"/>
    <w:rsid w:val="008A0FDC"/>
    <w:rsid w:val="008A2AC0"/>
    <w:rsid w:val="008B2144"/>
    <w:rsid w:val="008C4503"/>
    <w:rsid w:val="008D6B84"/>
    <w:rsid w:val="008E3375"/>
    <w:rsid w:val="008E5BAE"/>
    <w:rsid w:val="008E62BF"/>
    <w:rsid w:val="008F4048"/>
    <w:rsid w:val="008F4603"/>
    <w:rsid w:val="009000C4"/>
    <w:rsid w:val="00904EDE"/>
    <w:rsid w:val="00915096"/>
    <w:rsid w:val="009312CC"/>
    <w:rsid w:val="0093171B"/>
    <w:rsid w:val="00936FDE"/>
    <w:rsid w:val="00944611"/>
    <w:rsid w:val="00973E5A"/>
    <w:rsid w:val="0097737A"/>
    <w:rsid w:val="009919FD"/>
    <w:rsid w:val="009A383C"/>
    <w:rsid w:val="009A4875"/>
    <w:rsid w:val="009F0427"/>
    <w:rsid w:val="009F5097"/>
    <w:rsid w:val="009F7E6C"/>
    <w:rsid w:val="00A1301F"/>
    <w:rsid w:val="00A14F19"/>
    <w:rsid w:val="00A15A38"/>
    <w:rsid w:val="00A21957"/>
    <w:rsid w:val="00A271CD"/>
    <w:rsid w:val="00A367FF"/>
    <w:rsid w:val="00A50FC8"/>
    <w:rsid w:val="00A52996"/>
    <w:rsid w:val="00A568EB"/>
    <w:rsid w:val="00A80125"/>
    <w:rsid w:val="00A855FF"/>
    <w:rsid w:val="00AA478F"/>
    <w:rsid w:val="00AB44A1"/>
    <w:rsid w:val="00AC5F09"/>
    <w:rsid w:val="00AD4041"/>
    <w:rsid w:val="00AD5C16"/>
    <w:rsid w:val="00AD6835"/>
    <w:rsid w:val="00AD6ACF"/>
    <w:rsid w:val="00AE2177"/>
    <w:rsid w:val="00AE26B4"/>
    <w:rsid w:val="00AE4E16"/>
    <w:rsid w:val="00B124EE"/>
    <w:rsid w:val="00B1258E"/>
    <w:rsid w:val="00B13BB4"/>
    <w:rsid w:val="00B17882"/>
    <w:rsid w:val="00B4093B"/>
    <w:rsid w:val="00B44471"/>
    <w:rsid w:val="00B521F2"/>
    <w:rsid w:val="00B6080C"/>
    <w:rsid w:val="00B626FD"/>
    <w:rsid w:val="00B82FC5"/>
    <w:rsid w:val="00B8302B"/>
    <w:rsid w:val="00B84E92"/>
    <w:rsid w:val="00B97EA7"/>
    <w:rsid w:val="00BA184B"/>
    <w:rsid w:val="00BC2025"/>
    <w:rsid w:val="00BD08C1"/>
    <w:rsid w:val="00BD2AE2"/>
    <w:rsid w:val="00BD70CF"/>
    <w:rsid w:val="00BE0BEA"/>
    <w:rsid w:val="00BE283F"/>
    <w:rsid w:val="00BE7398"/>
    <w:rsid w:val="00BE73B1"/>
    <w:rsid w:val="00BE7B02"/>
    <w:rsid w:val="00C026AE"/>
    <w:rsid w:val="00C02DE8"/>
    <w:rsid w:val="00C05F49"/>
    <w:rsid w:val="00C1190D"/>
    <w:rsid w:val="00C13BE4"/>
    <w:rsid w:val="00C16C64"/>
    <w:rsid w:val="00C20EF1"/>
    <w:rsid w:val="00C225FD"/>
    <w:rsid w:val="00C539DE"/>
    <w:rsid w:val="00C56257"/>
    <w:rsid w:val="00C56F7C"/>
    <w:rsid w:val="00C6554C"/>
    <w:rsid w:val="00C7255C"/>
    <w:rsid w:val="00C73386"/>
    <w:rsid w:val="00C92DE1"/>
    <w:rsid w:val="00C94CC6"/>
    <w:rsid w:val="00CA2E12"/>
    <w:rsid w:val="00CB567C"/>
    <w:rsid w:val="00CC471C"/>
    <w:rsid w:val="00CD0C6C"/>
    <w:rsid w:val="00CD0F06"/>
    <w:rsid w:val="00CD256B"/>
    <w:rsid w:val="00CD4F94"/>
    <w:rsid w:val="00CD5B3B"/>
    <w:rsid w:val="00CE5831"/>
    <w:rsid w:val="00D00D38"/>
    <w:rsid w:val="00D05E66"/>
    <w:rsid w:val="00D06E9C"/>
    <w:rsid w:val="00D11BF1"/>
    <w:rsid w:val="00D1328B"/>
    <w:rsid w:val="00D20C32"/>
    <w:rsid w:val="00D22B19"/>
    <w:rsid w:val="00D44463"/>
    <w:rsid w:val="00D56CC5"/>
    <w:rsid w:val="00D62431"/>
    <w:rsid w:val="00D86F1D"/>
    <w:rsid w:val="00D96A31"/>
    <w:rsid w:val="00DA2381"/>
    <w:rsid w:val="00DB06A2"/>
    <w:rsid w:val="00DC05D3"/>
    <w:rsid w:val="00DC08D4"/>
    <w:rsid w:val="00DD0873"/>
    <w:rsid w:val="00DD2CF4"/>
    <w:rsid w:val="00DE1AB4"/>
    <w:rsid w:val="00DF42F3"/>
    <w:rsid w:val="00E11F3F"/>
    <w:rsid w:val="00E23818"/>
    <w:rsid w:val="00E321EB"/>
    <w:rsid w:val="00E33178"/>
    <w:rsid w:val="00E42F45"/>
    <w:rsid w:val="00E53964"/>
    <w:rsid w:val="00E54AE8"/>
    <w:rsid w:val="00E562FC"/>
    <w:rsid w:val="00E63F46"/>
    <w:rsid w:val="00E6528F"/>
    <w:rsid w:val="00E66338"/>
    <w:rsid w:val="00E67B70"/>
    <w:rsid w:val="00E75DB3"/>
    <w:rsid w:val="00EA0F6C"/>
    <w:rsid w:val="00EA21E9"/>
    <w:rsid w:val="00EA282B"/>
    <w:rsid w:val="00EA52D3"/>
    <w:rsid w:val="00EA61D6"/>
    <w:rsid w:val="00EB07F0"/>
    <w:rsid w:val="00EB5EC6"/>
    <w:rsid w:val="00EC67A8"/>
    <w:rsid w:val="00EE1146"/>
    <w:rsid w:val="00F20FDD"/>
    <w:rsid w:val="00F23F04"/>
    <w:rsid w:val="00F30C27"/>
    <w:rsid w:val="00F44190"/>
    <w:rsid w:val="00F571E5"/>
    <w:rsid w:val="00F659E6"/>
    <w:rsid w:val="00F67D20"/>
    <w:rsid w:val="00F77807"/>
    <w:rsid w:val="00F92DC9"/>
    <w:rsid w:val="00FB5B18"/>
    <w:rsid w:val="00FB6D27"/>
    <w:rsid w:val="00FC2E87"/>
    <w:rsid w:val="00FC4284"/>
    <w:rsid w:val="00FC7A98"/>
    <w:rsid w:val="00FD0128"/>
    <w:rsid w:val="00FE0A73"/>
    <w:rsid w:val="00FE2F2C"/>
    <w:rsid w:val="00FE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tectiadatelor@bc.anofm.ro"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ajofm-bacau.ro" TargetMode="External"/><Relationship Id="rId2" Type="http://schemas.openxmlformats.org/officeDocument/2006/relationships/hyperlink" Target="http://www.bacau.anofm.ro" TargetMode="External"/><Relationship Id="rId1" Type="http://schemas.openxmlformats.org/officeDocument/2006/relationships/hyperlink" Target="mailto:ajofm@bc.anofm.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6D72D-220D-4165-826F-2DA5A9F1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1033</Words>
  <Characters>5889</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6909</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Sorina Ilie</cp:lastModifiedBy>
  <cp:revision>27</cp:revision>
  <cp:lastPrinted>2020-02-28T10:35:00Z</cp:lastPrinted>
  <dcterms:created xsi:type="dcterms:W3CDTF">2019-04-03T12:26:00Z</dcterms:created>
  <dcterms:modified xsi:type="dcterms:W3CDTF">2023-03-21T12:16:00Z</dcterms:modified>
</cp:coreProperties>
</file>